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5E" w:rsidRDefault="009B14FF" w:rsidP="00755F5E">
      <w:pPr>
        <w:spacing w:after="0"/>
        <w:ind w:left="3540"/>
        <w:rPr>
          <w:rFonts w:ascii="Times New Roman" w:hAnsi="Times New Roman" w:cs="Times New Roman"/>
          <w:b/>
          <w:color w:val="002060"/>
          <w:sz w:val="24"/>
          <w:szCs w:val="24"/>
        </w:rPr>
      </w:pPr>
      <w:r>
        <w:rPr>
          <w:noProof/>
        </w:rPr>
        <w:drawing>
          <wp:anchor distT="0" distB="0" distL="114300" distR="114300" simplePos="0" relativeHeight="251656704" behindDoc="1" locked="0" layoutInCell="1" allowOverlap="1">
            <wp:simplePos x="0" y="0"/>
            <wp:positionH relativeFrom="column">
              <wp:posOffset>-723265</wp:posOffset>
            </wp:positionH>
            <wp:positionV relativeFrom="paragraph">
              <wp:posOffset>-292735</wp:posOffset>
            </wp:positionV>
            <wp:extent cx="2070735" cy="2007235"/>
            <wp:effectExtent l="19050" t="0" r="5715" b="0"/>
            <wp:wrapTight wrapText="bothSides">
              <wp:wrapPolygon edited="0">
                <wp:start x="-199" y="0"/>
                <wp:lineTo x="-199" y="21320"/>
                <wp:lineTo x="21660" y="21320"/>
                <wp:lineTo x="21660" y="0"/>
                <wp:lineTo x="-19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0735" cy="2007235"/>
                    </a:xfrm>
                    <a:prstGeom prst="rect">
                      <a:avLst/>
                    </a:prstGeom>
                    <a:noFill/>
                  </pic:spPr>
                </pic:pic>
              </a:graphicData>
            </a:graphic>
          </wp:anchor>
        </w:drawing>
      </w:r>
      <w:r w:rsidR="00B107AE" w:rsidRPr="00B107AE">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69.65pt;margin-top:1.1pt;width:408.3pt;height:88.05pt;z-index:-251657728;mso-position-horizontal-relative:text;mso-position-vertical-relative:text"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tab/>
      </w:r>
      <w:r w:rsidR="00755F5E" w:rsidRPr="00553A20">
        <w:rPr>
          <w:rFonts w:ascii="Times New Roman" w:hAnsi="Times New Roman" w:cs="Times New Roman"/>
          <w:b/>
          <w:color w:val="002060"/>
          <w:sz w:val="24"/>
          <w:szCs w:val="24"/>
        </w:rPr>
        <w:t xml:space="preserve">выпуск </w:t>
      </w:r>
      <w:r w:rsidR="00755F5E">
        <w:rPr>
          <w:rFonts w:ascii="Times New Roman" w:hAnsi="Times New Roman" w:cs="Times New Roman"/>
          <w:b/>
          <w:color w:val="002060"/>
          <w:sz w:val="24"/>
          <w:szCs w:val="24"/>
        </w:rPr>
        <w:t>№ 25</w:t>
      </w:r>
    </w:p>
    <w:p w:rsidR="00755F5E" w:rsidRDefault="009B14FF" w:rsidP="00755F5E">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755F5E">
        <w:rPr>
          <w:rFonts w:ascii="Times New Roman" w:hAnsi="Times New Roman" w:cs="Times New Roman"/>
          <w:b/>
          <w:color w:val="002060"/>
          <w:sz w:val="24"/>
          <w:szCs w:val="24"/>
        </w:rPr>
        <w:t xml:space="preserve">     </w:t>
      </w:r>
      <w:r w:rsidR="00755F5E" w:rsidRPr="00553A20">
        <w:rPr>
          <w:rFonts w:ascii="Times New Roman" w:hAnsi="Times New Roman" w:cs="Times New Roman"/>
          <w:b/>
          <w:color w:val="002060"/>
          <w:sz w:val="24"/>
          <w:szCs w:val="24"/>
        </w:rPr>
        <w:t xml:space="preserve">(2016 – 2017 </w:t>
      </w:r>
      <w:proofErr w:type="spellStart"/>
      <w:r w:rsidR="00755F5E" w:rsidRPr="00553A20">
        <w:rPr>
          <w:rFonts w:ascii="Times New Roman" w:hAnsi="Times New Roman" w:cs="Times New Roman"/>
          <w:b/>
          <w:color w:val="002060"/>
          <w:sz w:val="24"/>
          <w:szCs w:val="24"/>
        </w:rPr>
        <w:t>уч</w:t>
      </w:r>
      <w:proofErr w:type="gramStart"/>
      <w:r w:rsidR="00755F5E" w:rsidRPr="00553A20">
        <w:rPr>
          <w:rFonts w:ascii="Times New Roman" w:hAnsi="Times New Roman" w:cs="Times New Roman"/>
          <w:b/>
          <w:color w:val="002060"/>
          <w:sz w:val="24"/>
          <w:szCs w:val="24"/>
        </w:rPr>
        <w:t>.г</w:t>
      </w:r>
      <w:proofErr w:type="gramEnd"/>
      <w:r w:rsidR="00755F5E" w:rsidRPr="00553A20">
        <w:rPr>
          <w:rFonts w:ascii="Times New Roman" w:hAnsi="Times New Roman" w:cs="Times New Roman"/>
          <w:b/>
          <w:color w:val="002060"/>
          <w:sz w:val="24"/>
          <w:szCs w:val="24"/>
        </w:rPr>
        <w:t>од</w:t>
      </w:r>
      <w:proofErr w:type="spellEnd"/>
      <w:r w:rsidR="00755F5E" w:rsidRPr="00553A20">
        <w:rPr>
          <w:rFonts w:ascii="Times New Roman" w:hAnsi="Times New Roman" w:cs="Times New Roman"/>
          <w:b/>
          <w:color w:val="002060"/>
          <w:sz w:val="24"/>
          <w:szCs w:val="24"/>
        </w:rPr>
        <w:t>)</w:t>
      </w:r>
    </w:p>
    <w:p w:rsidR="00FC3E78" w:rsidRPr="00755F5E" w:rsidRDefault="00FC3E78" w:rsidP="00755F5E">
      <w:pPr>
        <w:spacing w:after="0"/>
        <w:rPr>
          <w:rFonts w:ascii="Times New Roman" w:hAnsi="Times New Roman" w:cs="Times New Roman"/>
          <w:b/>
          <w:color w:val="002060"/>
          <w:sz w:val="24"/>
          <w:szCs w:val="24"/>
        </w:rPr>
      </w:pPr>
    </w:p>
    <w:p w:rsidR="00755F5E" w:rsidRDefault="00755F5E" w:rsidP="00755F5E">
      <w:pPr>
        <w:tabs>
          <w:tab w:val="left" w:pos="6009"/>
        </w:tabs>
        <w:jc w:val="center"/>
        <w:rPr>
          <w:rFonts w:ascii="Monotype Corsiva" w:hAnsi="Monotype Corsiva" w:cs="Times New Roman"/>
          <w:b/>
          <w:color w:val="00B050"/>
          <w:sz w:val="32"/>
          <w:szCs w:val="32"/>
        </w:rPr>
      </w:pPr>
      <w:r w:rsidRPr="00772801">
        <w:rPr>
          <w:rFonts w:ascii="Monotype Corsiva" w:hAnsi="Monotype Corsiva" w:cs="Times New Roman"/>
          <w:b/>
          <w:color w:val="00B050"/>
          <w:sz w:val="32"/>
          <w:szCs w:val="32"/>
        </w:rPr>
        <w:t>- В КАЛЕЙДОСКОПЕ ШКОЛЬНЫХ ДЕЛ-</w:t>
      </w:r>
    </w:p>
    <w:p w:rsidR="009B14FF" w:rsidRDefault="009B14FF" w:rsidP="00755F5E">
      <w:pPr>
        <w:tabs>
          <w:tab w:val="left" w:pos="6009"/>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728" behindDoc="1" locked="0" layoutInCell="1" allowOverlap="1">
            <wp:simplePos x="0" y="0"/>
            <wp:positionH relativeFrom="column">
              <wp:posOffset>3609975</wp:posOffset>
            </wp:positionH>
            <wp:positionV relativeFrom="paragraph">
              <wp:posOffset>2011045</wp:posOffset>
            </wp:positionV>
            <wp:extent cx="1720215" cy="2861945"/>
            <wp:effectExtent l="19050" t="0" r="0" b="0"/>
            <wp:wrapTight wrapText="bothSides">
              <wp:wrapPolygon edited="0">
                <wp:start x="1914" y="0"/>
                <wp:lineTo x="478" y="575"/>
                <wp:lineTo x="-239" y="2300"/>
                <wp:lineTo x="0" y="20704"/>
                <wp:lineTo x="1435" y="21423"/>
                <wp:lineTo x="1674" y="21423"/>
                <wp:lineTo x="19615" y="21423"/>
                <wp:lineTo x="19854" y="21423"/>
                <wp:lineTo x="21050" y="20848"/>
                <wp:lineTo x="21289" y="20704"/>
                <wp:lineTo x="21528" y="19554"/>
                <wp:lineTo x="21528" y="1294"/>
                <wp:lineTo x="20811" y="575"/>
                <wp:lineTo x="19375" y="0"/>
                <wp:lineTo x="1914" y="0"/>
              </wp:wrapPolygon>
            </wp:wrapTight>
            <wp:docPr id="3" name="Рисунок 1" descr="C:\Users\Владелец\Desktop\Фото 8 марта 9-11\IMG_20170309_15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8 марта 9-11\IMG_20170309_155131.jpg"/>
                    <pic:cNvPicPr>
                      <a:picLocks noChangeAspect="1" noChangeArrowheads="1"/>
                    </pic:cNvPicPr>
                  </pic:nvPicPr>
                  <pic:blipFill>
                    <a:blip r:embed="rId5" cstate="email"/>
                    <a:srcRect/>
                    <a:stretch>
                      <a:fillRect/>
                    </a:stretch>
                  </pic:blipFill>
                  <pic:spPr bwMode="auto">
                    <a:xfrm>
                      <a:off x="0" y="0"/>
                      <a:ext cx="1720215" cy="2861945"/>
                    </a:xfrm>
                    <a:prstGeom prst="roundRect">
                      <a:avLst/>
                    </a:prstGeom>
                    <a:noFill/>
                    <a:ln w="9525">
                      <a:noFill/>
                      <a:miter lim="800000"/>
                      <a:headEnd/>
                      <a:tailEnd/>
                    </a:ln>
                  </pic:spPr>
                </pic:pic>
              </a:graphicData>
            </a:graphic>
          </wp:anchor>
        </w:drawing>
      </w:r>
      <w:r w:rsidR="00FC3E78">
        <w:rPr>
          <w:rFonts w:ascii="Times New Roman" w:hAnsi="Times New Roman" w:cs="Times New Roman"/>
          <w:sz w:val="28"/>
          <w:szCs w:val="28"/>
        </w:rPr>
        <w:t xml:space="preserve">            </w:t>
      </w:r>
      <w:r w:rsidR="00755F5E" w:rsidRPr="00755F5E">
        <w:rPr>
          <w:rFonts w:ascii="Times New Roman" w:hAnsi="Times New Roman" w:cs="Times New Roman"/>
          <w:sz w:val="28"/>
          <w:szCs w:val="28"/>
        </w:rPr>
        <w:t>13 марта состоялся районный этап областного конкурса «Живая классика»</w:t>
      </w:r>
      <w:r w:rsidR="00755F5E">
        <w:rPr>
          <w:rFonts w:ascii="Times New Roman" w:hAnsi="Times New Roman" w:cs="Times New Roman"/>
          <w:sz w:val="28"/>
          <w:szCs w:val="28"/>
        </w:rPr>
        <w:t>, в котором нашу школу предста</w:t>
      </w:r>
      <w:r w:rsidR="00FC3E78">
        <w:rPr>
          <w:rFonts w:ascii="Times New Roman" w:hAnsi="Times New Roman" w:cs="Times New Roman"/>
          <w:sz w:val="28"/>
          <w:szCs w:val="28"/>
        </w:rPr>
        <w:t xml:space="preserve">вили </w:t>
      </w:r>
      <w:proofErr w:type="spellStart"/>
      <w:r w:rsidR="00FC3E78">
        <w:rPr>
          <w:rFonts w:ascii="Times New Roman" w:hAnsi="Times New Roman" w:cs="Times New Roman"/>
          <w:sz w:val="28"/>
          <w:szCs w:val="28"/>
        </w:rPr>
        <w:t>Зерко</w:t>
      </w:r>
      <w:proofErr w:type="spellEnd"/>
      <w:r w:rsidR="00FC3E78">
        <w:rPr>
          <w:rFonts w:ascii="Times New Roman" w:hAnsi="Times New Roman" w:cs="Times New Roman"/>
          <w:sz w:val="28"/>
          <w:szCs w:val="28"/>
        </w:rPr>
        <w:t xml:space="preserve"> Полина - 6 «А» класс, Бондарева Татьяна – 7 «А» класс, Шаповалов Иван – 10 «А» класс. Ребята читали отрывки из любимых прозаических произведений, не входящих в школьную программу. Соревнования проводились в трех возрастных категориях. Девчонки заняли 3 места в своих номинациях</w:t>
      </w:r>
      <w:r>
        <w:rPr>
          <w:rFonts w:ascii="Times New Roman" w:hAnsi="Times New Roman" w:cs="Times New Roman"/>
          <w:sz w:val="28"/>
          <w:szCs w:val="28"/>
        </w:rPr>
        <w:t xml:space="preserve">, а Шаповалов Иван оказался лучшим среди старшеклассников и примет участие в областном этапе конкурса.                               </w:t>
      </w:r>
    </w:p>
    <w:p w:rsidR="009B14FF" w:rsidRDefault="009B14FF" w:rsidP="00755F5E">
      <w:pPr>
        <w:tabs>
          <w:tab w:val="left" w:pos="6009"/>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9B14FF" w:rsidRDefault="009B14FF" w:rsidP="009B14FF">
      <w:pPr>
        <w:tabs>
          <w:tab w:val="left" w:pos="6009"/>
        </w:tabs>
        <w:spacing w:after="0"/>
        <w:jc w:val="center"/>
        <w:rPr>
          <w:rFonts w:ascii="Arial Black" w:hAnsi="Arial Black" w:cs="Times New Roman"/>
          <w:color w:val="C00000"/>
          <w:sz w:val="24"/>
          <w:szCs w:val="24"/>
        </w:rPr>
      </w:pPr>
      <w:r w:rsidRPr="009B14FF">
        <w:rPr>
          <w:rFonts w:ascii="Arial Black" w:hAnsi="Arial Black" w:cs="Times New Roman"/>
          <w:color w:val="C00000"/>
          <w:sz w:val="24"/>
          <w:szCs w:val="24"/>
        </w:rPr>
        <w:t>Шаповалов Иван,</w:t>
      </w:r>
    </w:p>
    <w:p w:rsidR="009B14FF" w:rsidRPr="009B14FF" w:rsidRDefault="009B14FF" w:rsidP="009B14FF">
      <w:pPr>
        <w:tabs>
          <w:tab w:val="left" w:pos="6009"/>
        </w:tabs>
        <w:spacing w:after="0"/>
        <w:jc w:val="center"/>
        <w:rPr>
          <w:rFonts w:ascii="Arial Black" w:hAnsi="Arial Black" w:cs="Times New Roman"/>
          <w:color w:val="C00000"/>
          <w:sz w:val="24"/>
          <w:szCs w:val="24"/>
        </w:rPr>
      </w:pPr>
      <w:r w:rsidRPr="009B14FF">
        <w:rPr>
          <w:rFonts w:ascii="Arial Black" w:hAnsi="Arial Black" w:cs="Times New Roman"/>
          <w:color w:val="C00000"/>
          <w:sz w:val="24"/>
          <w:szCs w:val="24"/>
        </w:rPr>
        <w:t>победитель конкурса «Живая классика»</w:t>
      </w:r>
    </w:p>
    <w:p w:rsidR="009B14FF" w:rsidRDefault="009B14FF" w:rsidP="00755F5E">
      <w:pPr>
        <w:tabs>
          <w:tab w:val="left" w:pos="6009"/>
        </w:tabs>
        <w:rPr>
          <w:rFonts w:ascii="Times New Roman" w:hAnsi="Times New Roman" w:cs="Times New Roman"/>
          <w:sz w:val="28"/>
          <w:szCs w:val="28"/>
        </w:rPr>
      </w:pPr>
    </w:p>
    <w:p w:rsidR="009B14FF" w:rsidRDefault="009B14FF" w:rsidP="00755F5E">
      <w:pPr>
        <w:tabs>
          <w:tab w:val="left" w:pos="6009"/>
        </w:tabs>
        <w:rPr>
          <w:rFonts w:ascii="Times New Roman" w:hAnsi="Times New Roman" w:cs="Times New Roman"/>
          <w:sz w:val="28"/>
          <w:szCs w:val="28"/>
        </w:rPr>
      </w:pPr>
    </w:p>
    <w:p w:rsidR="009B14FF" w:rsidRDefault="009B14FF" w:rsidP="00755F5E">
      <w:pPr>
        <w:tabs>
          <w:tab w:val="left" w:pos="6009"/>
        </w:tabs>
        <w:rPr>
          <w:rFonts w:ascii="Times New Roman" w:hAnsi="Times New Roman" w:cs="Times New Roman"/>
          <w:sz w:val="28"/>
          <w:szCs w:val="28"/>
        </w:rPr>
      </w:pPr>
    </w:p>
    <w:p w:rsidR="009B14FF" w:rsidRDefault="009B14FF" w:rsidP="00755F5E">
      <w:pPr>
        <w:tabs>
          <w:tab w:val="left" w:pos="6009"/>
        </w:tabs>
        <w:rPr>
          <w:rFonts w:ascii="Times New Roman" w:hAnsi="Times New Roman" w:cs="Times New Roman"/>
          <w:sz w:val="28"/>
          <w:szCs w:val="28"/>
        </w:rPr>
      </w:pPr>
    </w:p>
    <w:p w:rsidR="009B14FF" w:rsidRPr="00755F5E" w:rsidRDefault="009B14FF" w:rsidP="00755F5E">
      <w:pPr>
        <w:tabs>
          <w:tab w:val="left" w:pos="6009"/>
        </w:tabs>
        <w:rPr>
          <w:rFonts w:ascii="Times New Roman" w:hAnsi="Times New Roman" w:cs="Times New Roman"/>
          <w:sz w:val="28"/>
          <w:szCs w:val="28"/>
        </w:rPr>
      </w:pPr>
    </w:p>
    <w:p w:rsidR="00755F5E" w:rsidRDefault="00755F5E" w:rsidP="00755F5E">
      <w:pPr>
        <w:jc w:val="center"/>
        <w:rPr>
          <w:rFonts w:ascii="Monotype Corsiva" w:hAnsi="Monotype Corsiva" w:cs="Times New Roman CYR"/>
          <w:b/>
          <w:color w:val="008000"/>
          <w:sz w:val="28"/>
          <w:szCs w:val="28"/>
        </w:rPr>
      </w:pPr>
      <w:r>
        <w:rPr>
          <w:rFonts w:ascii="Monotype Corsiva" w:hAnsi="Monotype Corsiva" w:cs="Times New Roman CYR"/>
          <w:b/>
          <w:color w:val="008000"/>
          <w:sz w:val="28"/>
          <w:szCs w:val="28"/>
        </w:rPr>
        <w:t>-  ПРОБА  ПЕРА-</w:t>
      </w:r>
    </w:p>
    <w:p w:rsidR="00755F5E" w:rsidRPr="009B14FF" w:rsidRDefault="00755F5E" w:rsidP="009B14FF">
      <w:pPr>
        <w:spacing w:after="0" w:line="240" w:lineRule="auto"/>
        <w:jc w:val="center"/>
        <w:rPr>
          <w:rFonts w:ascii="Times New Roman" w:hAnsi="Times New Roman" w:cs="Times New Roman"/>
          <w:b/>
          <w:color w:val="7030A0"/>
          <w:sz w:val="24"/>
          <w:szCs w:val="24"/>
        </w:rPr>
      </w:pPr>
      <w:r w:rsidRPr="009B14FF">
        <w:rPr>
          <w:rFonts w:ascii="Times New Roman" w:hAnsi="Times New Roman" w:cs="Times New Roman"/>
          <w:b/>
          <w:color w:val="7030A0"/>
          <w:sz w:val="24"/>
          <w:szCs w:val="24"/>
        </w:rPr>
        <w:t>Человеческие качества в современном мире.</w:t>
      </w:r>
    </w:p>
    <w:p w:rsidR="00755F5E" w:rsidRPr="00755F5E" w:rsidRDefault="00755F5E" w:rsidP="00755F5E">
      <w:pPr>
        <w:spacing w:after="0" w:line="240" w:lineRule="auto"/>
        <w:rPr>
          <w:rFonts w:ascii="Times New Roman" w:hAnsi="Times New Roman" w:cs="Times New Roman"/>
          <w:sz w:val="24"/>
          <w:szCs w:val="24"/>
        </w:rPr>
      </w:pPr>
      <w:r w:rsidRPr="00755F5E">
        <w:rPr>
          <w:rFonts w:ascii="Times New Roman" w:hAnsi="Times New Roman" w:cs="Times New Roman"/>
          <w:sz w:val="28"/>
          <w:szCs w:val="28"/>
        </w:rPr>
        <w:tab/>
      </w:r>
      <w:r w:rsidRPr="00755F5E">
        <w:rPr>
          <w:rFonts w:ascii="Times New Roman" w:hAnsi="Times New Roman" w:cs="Times New Roman"/>
          <w:sz w:val="24"/>
          <w:szCs w:val="24"/>
        </w:rPr>
        <w:t xml:space="preserve">Какие нравственные качества присущи современному человечеству? Что ценим в людях мы, те, кому сейчас 16 лет? Я считаю, что для современного общества существует опасность моральной деградации, так как распространенными стали в отношениях между людьми грубость, озлобленность, бездушие, прагматизм. Из жизни многих исчезли как ориентиры такие понятия, как доброта, доброжелательность, честность, милосердие. В конце </w:t>
      </w:r>
      <w:r w:rsidRPr="00755F5E">
        <w:rPr>
          <w:rFonts w:ascii="Times New Roman" w:hAnsi="Times New Roman" w:cs="Times New Roman"/>
          <w:sz w:val="24"/>
          <w:szCs w:val="24"/>
          <w:lang w:val="en-US"/>
        </w:rPr>
        <w:t>XX</w:t>
      </w:r>
      <w:r w:rsidRPr="00755F5E">
        <w:rPr>
          <w:rFonts w:ascii="Times New Roman" w:hAnsi="Times New Roman" w:cs="Times New Roman"/>
          <w:sz w:val="24"/>
          <w:szCs w:val="24"/>
        </w:rPr>
        <w:t xml:space="preserve"> века появилось так называемое «растерянное» поколение, которое не видело цели, ради которой стоит жить. Но сейчас веет ветер перемен. И мои ровесники верят, что жизнь дана на добрые дела. Посмотрим в зеркало своей души, заглянем в себя, оценим </w:t>
      </w:r>
      <w:r w:rsidRPr="00755F5E">
        <w:rPr>
          <w:rFonts w:ascii="Times New Roman" w:hAnsi="Times New Roman" w:cs="Times New Roman"/>
          <w:sz w:val="24"/>
          <w:szCs w:val="24"/>
        </w:rPr>
        <w:lastRenderedPageBreak/>
        <w:t xml:space="preserve">свои стремления и возможности. Каково же оно, наше поколение? Какие же </w:t>
      </w:r>
      <w:proofErr w:type="gramStart"/>
      <w:r w:rsidRPr="00755F5E">
        <w:rPr>
          <w:rFonts w:ascii="Times New Roman" w:hAnsi="Times New Roman" w:cs="Times New Roman"/>
          <w:sz w:val="24"/>
          <w:szCs w:val="24"/>
        </w:rPr>
        <w:t>вопросы</w:t>
      </w:r>
      <w:proofErr w:type="gramEnd"/>
      <w:r w:rsidRPr="00755F5E">
        <w:rPr>
          <w:rFonts w:ascii="Times New Roman" w:hAnsi="Times New Roman" w:cs="Times New Roman"/>
          <w:sz w:val="24"/>
          <w:szCs w:val="24"/>
        </w:rPr>
        <w:t xml:space="preserve"> нас волнуют и к </w:t>
      </w:r>
      <w:proofErr w:type="gramStart"/>
      <w:r w:rsidRPr="00755F5E">
        <w:rPr>
          <w:rFonts w:ascii="Times New Roman" w:hAnsi="Times New Roman" w:cs="Times New Roman"/>
          <w:sz w:val="24"/>
          <w:szCs w:val="24"/>
        </w:rPr>
        <w:t>каким</w:t>
      </w:r>
      <w:proofErr w:type="gramEnd"/>
      <w:r w:rsidRPr="00755F5E">
        <w:rPr>
          <w:rFonts w:ascii="Times New Roman" w:hAnsi="Times New Roman" w:cs="Times New Roman"/>
          <w:sz w:val="24"/>
          <w:szCs w:val="24"/>
        </w:rPr>
        <w:t xml:space="preserve">  идеалам мы стремимся? </w:t>
      </w:r>
    </w:p>
    <w:p w:rsidR="00755F5E" w:rsidRPr="00755F5E" w:rsidRDefault="00755F5E" w:rsidP="00755F5E">
      <w:pPr>
        <w:spacing w:after="0" w:line="240" w:lineRule="auto"/>
        <w:rPr>
          <w:rFonts w:ascii="Times New Roman" w:hAnsi="Times New Roman" w:cs="Times New Roman"/>
          <w:sz w:val="24"/>
          <w:szCs w:val="24"/>
        </w:rPr>
      </w:pPr>
      <w:r w:rsidRPr="00755F5E">
        <w:rPr>
          <w:rFonts w:ascii="Times New Roman" w:hAnsi="Times New Roman" w:cs="Times New Roman"/>
          <w:sz w:val="24"/>
          <w:szCs w:val="24"/>
        </w:rPr>
        <w:tab/>
        <w:t>Я вспоминаю строки из стихов Н.А.Некрасова:</w:t>
      </w:r>
    </w:p>
    <w:p w:rsidR="00755F5E" w:rsidRPr="00755F5E" w:rsidRDefault="00755F5E" w:rsidP="00755F5E">
      <w:pPr>
        <w:spacing w:after="0" w:line="240" w:lineRule="auto"/>
        <w:rPr>
          <w:rFonts w:ascii="Times New Roman" w:hAnsi="Times New Roman" w:cs="Times New Roman"/>
          <w:i/>
          <w:sz w:val="24"/>
          <w:szCs w:val="24"/>
        </w:rPr>
      </w:pPr>
      <w:r w:rsidRPr="00755F5E">
        <w:rPr>
          <w:rFonts w:ascii="Times New Roman" w:hAnsi="Times New Roman" w:cs="Times New Roman"/>
          <w:i/>
          <w:sz w:val="24"/>
          <w:szCs w:val="24"/>
        </w:rPr>
        <w:t>Не бездарна та природа,</w:t>
      </w:r>
    </w:p>
    <w:p w:rsidR="00755F5E" w:rsidRPr="00755F5E" w:rsidRDefault="00755F5E" w:rsidP="00755F5E">
      <w:pPr>
        <w:spacing w:after="0" w:line="240" w:lineRule="auto"/>
        <w:rPr>
          <w:rFonts w:ascii="Times New Roman" w:hAnsi="Times New Roman" w:cs="Times New Roman"/>
          <w:i/>
          <w:sz w:val="24"/>
          <w:szCs w:val="24"/>
        </w:rPr>
      </w:pPr>
      <w:r w:rsidRPr="00755F5E">
        <w:rPr>
          <w:rFonts w:ascii="Times New Roman" w:hAnsi="Times New Roman" w:cs="Times New Roman"/>
          <w:i/>
          <w:sz w:val="24"/>
          <w:szCs w:val="24"/>
        </w:rPr>
        <w:t>Не погиб еще тот край,</w:t>
      </w:r>
    </w:p>
    <w:p w:rsidR="00755F5E" w:rsidRPr="00755F5E" w:rsidRDefault="00755F5E" w:rsidP="00755F5E">
      <w:pPr>
        <w:spacing w:after="0" w:line="240" w:lineRule="auto"/>
        <w:rPr>
          <w:rFonts w:ascii="Times New Roman" w:hAnsi="Times New Roman" w:cs="Times New Roman"/>
          <w:i/>
          <w:sz w:val="24"/>
          <w:szCs w:val="24"/>
        </w:rPr>
      </w:pPr>
      <w:r w:rsidRPr="00755F5E">
        <w:rPr>
          <w:rFonts w:ascii="Times New Roman" w:hAnsi="Times New Roman" w:cs="Times New Roman"/>
          <w:i/>
          <w:sz w:val="24"/>
          <w:szCs w:val="24"/>
        </w:rPr>
        <w:t>Что выводит из народа</w:t>
      </w:r>
    </w:p>
    <w:p w:rsidR="00755F5E" w:rsidRPr="00755F5E" w:rsidRDefault="00755F5E" w:rsidP="00755F5E">
      <w:pPr>
        <w:spacing w:after="0" w:line="240" w:lineRule="auto"/>
        <w:rPr>
          <w:rFonts w:ascii="Times New Roman" w:hAnsi="Times New Roman" w:cs="Times New Roman"/>
          <w:i/>
          <w:sz w:val="24"/>
          <w:szCs w:val="24"/>
        </w:rPr>
      </w:pPr>
      <w:r w:rsidRPr="00755F5E">
        <w:rPr>
          <w:rFonts w:ascii="Times New Roman" w:hAnsi="Times New Roman" w:cs="Times New Roman"/>
          <w:i/>
          <w:sz w:val="24"/>
          <w:szCs w:val="24"/>
        </w:rPr>
        <w:t>Столько славных – то и знай-</w:t>
      </w:r>
    </w:p>
    <w:p w:rsidR="00755F5E" w:rsidRPr="00755F5E" w:rsidRDefault="00755F5E" w:rsidP="00755F5E">
      <w:pPr>
        <w:spacing w:after="0" w:line="240" w:lineRule="auto"/>
        <w:rPr>
          <w:rFonts w:ascii="Times New Roman" w:hAnsi="Times New Roman" w:cs="Times New Roman"/>
          <w:i/>
          <w:sz w:val="24"/>
          <w:szCs w:val="24"/>
        </w:rPr>
      </w:pPr>
      <w:r w:rsidRPr="00755F5E">
        <w:rPr>
          <w:rFonts w:ascii="Times New Roman" w:hAnsi="Times New Roman" w:cs="Times New Roman"/>
          <w:i/>
          <w:sz w:val="24"/>
          <w:szCs w:val="24"/>
        </w:rPr>
        <w:t>Сколько добрых, благородных,</w:t>
      </w:r>
    </w:p>
    <w:p w:rsidR="00755F5E" w:rsidRPr="00755F5E" w:rsidRDefault="00755F5E" w:rsidP="00755F5E">
      <w:pPr>
        <w:spacing w:after="0" w:line="240" w:lineRule="auto"/>
        <w:rPr>
          <w:rFonts w:ascii="Times New Roman" w:hAnsi="Times New Roman" w:cs="Times New Roman"/>
          <w:i/>
          <w:sz w:val="24"/>
          <w:szCs w:val="24"/>
        </w:rPr>
      </w:pPr>
      <w:proofErr w:type="gramStart"/>
      <w:r w:rsidRPr="00755F5E">
        <w:rPr>
          <w:rFonts w:ascii="Times New Roman" w:hAnsi="Times New Roman" w:cs="Times New Roman"/>
          <w:i/>
          <w:sz w:val="24"/>
          <w:szCs w:val="24"/>
        </w:rPr>
        <w:t>Сильных</w:t>
      </w:r>
      <w:proofErr w:type="gramEnd"/>
      <w:r w:rsidRPr="00755F5E">
        <w:rPr>
          <w:rFonts w:ascii="Times New Roman" w:hAnsi="Times New Roman" w:cs="Times New Roman"/>
          <w:i/>
          <w:sz w:val="24"/>
          <w:szCs w:val="24"/>
        </w:rPr>
        <w:t>, любящих душой,</w:t>
      </w:r>
    </w:p>
    <w:p w:rsidR="00755F5E" w:rsidRPr="00755F5E" w:rsidRDefault="00755F5E" w:rsidP="00755F5E">
      <w:pPr>
        <w:spacing w:after="0" w:line="240" w:lineRule="auto"/>
        <w:rPr>
          <w:rFonts w:ascii="Times New Roman" w:hAnsi="Times New Roman" w:cs="Times New Roman"/>
          <w:i/>
          <w:sz w:val="24"/>
          <w:szCs w:val="24"/>
        </w:rPr>
      </w:pPr>
      <w:r w:rsidRPr="00755F5E">
        <w:rPr>
          <w:rFonts w:ascii="Times New Roman" w:hAnsi="Times New Roman" w:cs="Times New Roman"/>
          <w:i/>
          <w:sz w:val="24"/>
          <w:szCs w:val="24"/>
        </w:rPr>
        <w:t>Посреди тупых, холодных</w:t>
      </w:r>
    </w:p>
    <w:p w:rsidR="00755F5E" w:rsidRPr="00755F5E" w:rsidRDefault="00755F5E" w:rsidP="00755F5E">
      <w:pPr>
        <w:spacing w:after="0" w:line="240" w:lineRule="auto"/>
        <w:rPr>
          <w:rFonts w:ascii="Times New Roman" w:hAnsi="Times New Roman" w:cs="Times New Roman"/>
          <w:i/>
          <w:sz w:val="24"/>
          <w:szCs w:val="24"/>
        </w:rPr>
      </w:pPr>
      <w:r w:rsidRPr="00755F5E">
        <w:rPr>
          <w:rFonts w:ascii="Times New Roman" w:hAnsi="Times New Roman" w:cs="Times New Roman"/>
          <w:i/>
          <w:sz w:val="24"/>
          <w:szCs w:val="24"/>
        </w:rPr>
        <w:t xml:space="preserve">И </w:t>
      </w:r>
      <w:proofErr w:type="gramStart"/>
      <w:r w:rsidRPr="00755F5E">
        <w:rPr>
          <w:rFonts w:ascii="Times New Roman" w:hAnsi="Times New Roman" w:cs="Times New Roman"/>
          <w:i/>
          <w:sz w:val="24"/>
          <w:szCs w:val="24"/>
        </w:rPr>
        <w:t>напыщенных</w:t>
      </w:r>
      <w:proofErr w:type="gramEnd"/>
      <w:r w:rsidRPr="00755F5E">
        <w:rPr>
          <w:rFonts w:ascii="Times New Roman" w:hAnsi="Times New Roman" w:cs="Times New Roman"/>
          <w:i/>
          <w:sz w:val="24"/>
          <w:szCs w:val="24"/>
        </w:rPr>
        <w:t xml:space="preserve"> собой.</w:t>
      </w:r>
    </w:p>
    <w:p w:rsidR="00755F5E" w:rsidRPr="00755F5E" w:rsidRDefault="00755F5E" w:rsidP="00755F5E">
      <w:pPr>
        <w:spacing w:after="0" w:line="240" w:lineRule="auto"/>
        <w:rPr>
          <w:rFonts w:ascii="Times New Roman" w:hAnsi="Times New Roman" w:cs="Times New Roman"/>
          <w:sz w:val="24"/>
          <w:szCs w:val="24"/>
        </w:rPr>
      </w:pPr>
      <w:r w:rsidRPr="00755F5E">
        <w:rPr>
          <w:rFonts w:ascii="Times New Roman" w:hAnsi="Times New Roman" w:cs="Times New Roman"/>
          <w:i/>
          <w:sz w:val="24"/>
          <w:szCs w:val="24"/>
        </w:rPr>
        <w:tab/>
      </w:r>
      <w:r w:rsidRPr="00755F5E">
        <w:rPr>
          <w:rFonts w:ascii="Times New Roman" w:hAnsi="Times New Roman" w:cs="Times New Roman"/>
          <w:sz w:val="24"/>
          <w:szCs w:val="24"/>
        </w:rPr>
        <w:t xml:space="preserve">Не исчезла в наших сердцах любовь  к Родине, великое чувство патриотизма. Это именно то основание, тот фундамент, на котором можно строить, не опасаясь разрушений. Мы понимаем силу добра, ценим отзывчивость, верим в дружбу, несущую взаимопонимание, доверие, взаимопомощь, искренность и бескорыстие. Мы считаем, современный мир не может существовать </w:t>
      </w:r>
      <w:proofErr w:type="gramStart"/>
      <w:r w:rsidRPr="00755F5E">
        <w:rPr>
          <w:rFonts w:ascii="Times New Roman" w:hAnsi="Times New Roman" w:cs="Times New Roman"/>
          <w:sz w:val="24"/>
          <w:szCs w:val="24"/>
        </w:rPr>
        <w:t>без</w:t>
      </w:r>
      <w:proofErr w:type="gramEnd"/>
      <w:r w:rsidRPr="00755F5E">
        <w:rPr>
          <w:rFonts w:ascii="Times New Roman" w:hAnsi="Times New Roman" w:cs="Times New Roman"/>
          <w:sz w:val="24"/>
          <w:szCs w:val="24"/>
        </w:rPr>
        <w:t xml:space="preserve"> </w:t>
      </w:r>
      <w:proofErr w:type="gramStart"/>
      <w:r w:rsidRPr="00755F5E">
        <w:rPr>
          <w:rFonts w:ascii="Times New Roman" w:hAnsi="Times New Roman" w:cs="Times New Roman"/>
          <w:sz w:val="24"/>
          <w:szCs w:val="24"/>
        </w:rPr>
        <w:t>истиной</w:t>
      </w:r>
      <w:proofErr w:type="gramEnd"/>
      <w:r w:rsidRPr="00755F5E">
        <w:rPr>
          <w:rFonts w:ascii="Times New Roman" w:hAnsi="Times New Roman" w:cs="Times New Roman"/>
          <w:sz w:val="24"/>
          <w:szCs w:val="24"/>
        </w:rPr>
        <w:t xml:space="preserve"> красоты, красоты души, природы, человеческих отношений. Я считаю, и с этим согласны мои ровесники, нельзя никогда забывать об уважении  человеческого достоинства. Наша история от стародавних времен до современности богата примерами того, когда попиралось само звание человека. А раб не может быть опорой державы. Каждый член цивилизованного общества должен следовать достойному высочайшей  похвалы и гордости слову  честь. Это верность великим принципам, долгу, совести. По моему мнению, только человек, обладающий таким моральным качеством, способен на подвиг. Этому слову нет аналогов в других языках. Я с гордостью утверждаю, что именно наша русская душа способна подняться до высот самопожертвования во имя других. </w:t>
      </w:r>
    </w:p>
    <w:p w:rsidR="00755F5E" w:rsidRPr="00755F5E" w:rsidRDefault="00755F5E" w:rsidP="00755F5E">
      <w:pPr>
        <w:spacing w:after="0" w:line="240" w:lineRule="auto"/>
        <w:rPr>
          <w:rFonts w:ascii="Times New Roman" w:hAnsi="Times New Roman" w:cs="Times New Roman"/>
          <w:sz w:val="24"/>
          <w:szCs w:val="24"/>
        </w:rPr>
      </w:pPr>
      <w:r w:rsidRPr="00755F5E">
        <w:rPr>
          <w:rFonts w:ascii="Times New Roman" w:hAnsi="Times New Roman" w:cs="Times New Roman"/>
          <w:sz w:val="24"/>
          <w:szCs w:val="24"/>
        </w:rPr>
        <w:tab/>
        <w:t>Есть еще одно многозначное и всеобъемлющее слово. Любовь. Сколько всего прекрасного вмещает оно в себя! Любовь к родителям, к друзьям, к милому твоему сердцу человеку, к Родине. Святая и бескорыстная любовь способна творить чудеса. Разве может она исчезнуть в современном мире? Ведь без неё потускнеет солнце, умолкнет детский смех, померкнут все краски мира.</w:t>
      </w:r>
    </w:p>
    <w:p w:rsidR="00755F5E" w:rsidRDefault="00755F5E" w:rsidP="009B14FF">
      <w:pPr>
        <w:spacing w:after="0" w:line="240" w:lineRule="auto"/>
        <w:rPr>
          <w:rFonts w:ascii="Times New Roman" w:hAnsi="Times New Roman" w:cs="Times New Roman"/>
          <w:sz w:val="24"/>
          <w:szCs w:val="24"/>
        </w:rPr>
      </w:pPr>
      <w:r w:rsidRPr="00755F5E">
        <w:rPr>
          <w:rFonts w:ascii="Times New Roman" w:hAnsi="Times New Roman" w:cs="Times New Roman"/>
          <w:sz w:val="24"/>
          <w:szCs w:val="24"/>
        </w:rPr>
        <w:tab/>
        <w:t>Мы, молодые, составляем громадную силу, способную определять быт и судьбу народа и государства. Мы способны мыслить и работать самостоятельно, брать на себя ответственность, проявлять инициативу, принимать решения, творить деятельное добро. Нельзя допустить, чтобы произошла переоценка вечных человеческих ценност</w:t>
      </w:r>
      <w:r w:rsidR="009B14FF">
        <w:rPr>
          <w:rFonts w:ascii="Times New Roman" w:hAnsi="Times New Roman" w:cs="Times New Roman"/>
          <w:sz w:val="24"/>
          <w:szCs w:val="24"/>
        </w:rPr>
        <w:t>ей. Судьба России в наших руках!</w:t>
      </w:r>
    </w:p>
    <w:p w:rsidR="009B14FF" w:rsidRDefault="009B14FF" w:rsidP="009B14FF">
      <w:pPr>
        <w:spacing w:after="0" w:line="240" w:lineRule="auto"/>
        <w:rPr>
          <w:rFonts w:ascii="Times New Roman" w:hAnsi="Times New Roman" w:cs="Times New Roman"/>
          <w:sz w:val="24"/>
          <w:szCs w:val="24"/>
        </w:rPr>
      </w:pPr>
    </w:p>
    <w:p w:rsidR="009B14FF" w:rsidRPr="009B14FF" w:rsidRDefault="009B14FF" w:rsidP="009B14FF">
      <w:pPr>
        <w:spacing w:after="0" w:line="240" w:lineRule="auto"/>
        <w:jc w:val="right"/>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B14FF">
        <w:rPr>
          <w:rFonts w:ascii="Times New Roman" w:hAnsi="Times New Roman" w:cs="Times New Roman"/>
          <w:b/>
          <w:i/>
          <w:sz w:val="24"/>
          <w:szCs w:val="24"/>
        </w:rPr>
        <w:t>Рябенко</w:t>
      </w:r>
      <w:proofErr w:type="spellEnd"/>
      <w:r w:rsidRPr="009B14FF">
        <w:rPr>
          <w:rFonts w:ascii="Times New Roman" w:hAnsi="Times New Roman" w:cs="Times New Roman"/>
          <w:b/>
          <w:i/>
          <w:sz w:val="24"/>
          <w:szCs w:val="24"/>
        </w:rPr>
        <w:t xml:space="preserve"> Людмила, 10 класс</w:t>
      </w:r>
    </w:p>
    <w:p w:rsidR="009B14FF" w:rsidRDefault="009B14FF" w:rsidP="009B14FF">
      <w:pPr>
        <w:spacing w:after="0" w:line="240" w:lineRule="auto"/>
        <w:rPr>
          <w:rFonts w:ascii="Times New Roman" w:hAnsi="Times New Roman" w:cs="Times New Roman"/>
          <w:sz w:val="24"/>
          <w:szCs w:val="24"/>
        </w:rPr>
      </w:pPr>
    </w:p>
    <w:p w:rsidR="009B14FF" w:rsidRPr="00E91602" w:rsidRDefault="009B14FF" w:rsidP="009B14F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Pr="00E91602">
        <w:rPr>
          <w:rFonts w:ascii="Times New Roman" w:hAnsi="Times New Roman" w:cs="Times New Roman"/>
          <w:color w:val="002060"/>
          <w:sz w:val="24"/>
          <w:szCs w:val="24"/>
        </w:rPr>
        <w:t xml:space="preserve"> – Совет старшеклассников МКОУ Митрофановская СОШ </w:t>
      </w:r>
    </w:p>
    <w:p w:rsidR="009B14FF" w:rsidRPr="00E91602" w:rsidRDefault="009B14FF" w:rsidP="009B14F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9B14FF" w:rsidRPr="00E91602" w:rsidRDefault="009B14FF" w:rsidP="009B14F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r>
        <w:rPr>
          <w:rFonts w:ascii="Times New Roman" w:hAnsi="Times New Roman" w:cs="Times New Roman"/>
          <w:color w:val="002060"/>
          <w:sz w:val="24"/>
          <w:szCs w:val="24"/>
        </w:rPr>
        <w:t>Осипова Татьяна,11 «А</w:t>
      </w:r>
      <w:r w:rsidRPr="00E91602">
        <w:rPr>
          <w:rFonts w:ascii="Times New Roman" w:hAnsi="Times New Roman" w:cs="Times New Roman"/>
          <w:color w:val="002060"/>
          <w:sz w:val="24"/>
          <w:szCs w:val="24"/>
        </w:rPr>
        <w:t>» класс</w:t>
      </w:r>
    </w:p>
    <w:p w:rsidR="009B14FF" w:rsidRPr="00E91602" w:rsidRDefault="009B14FF" w:rsidP="009B14F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Дудник Д., Варёнова А., </w:t>
      </w:r>
      <w:proofErr w:type="spellStart"/>
      <w:r w:rsidRPr="00E91602">
        <w:rPr>
          <w:rFonts w:ascii="Times New Roman" w:hAnsi="Times New Roman" w:cs="Times New Roman"/>
          <w:color w:val="002060"/>
          <w:sz w:val="24"/>
          <w:szCs w:val="24"/>
        </w:rPr>
        <w:t>Черячукина</w:t>
      </w:r>
      <w:proofErr w:type="spellEnd"/>
      <w:r w:rsidRPr="00E91602">
        <w:rPr>
          <w:rFonts w:ascii="Times New Roman" w:hAnsi="Times New Roman" w:cs="Times New Roman"/>
          <w:color w:val="002060"/>
          <w:sz w:val="24"/>
          <w:szCs w:val="24"/>
        </w:rPr>
        <w:t xml:space="preserve"> Д., Иващенко А., </w:t>
      </w:r>
      <w:proofErr w:type="spellStart"/>
      <w:r>
        <w:rPr>
          <w:rFonts w:ascii="Times New Roman" w:hAnsi="Times New Roman" w:cs="Times New Roman"/>
          <w:color w:val="002060"/>
          <w:sz w:val="24"/>
          <w:szCs w:val="24"/>
        </w:rPr>
        <w:t>Рябенко</w:t>
      </w:r>
      <w:proofErr w:type="spellEnd"/>
      <w:r>
        <w:rPr>
          <w:rFonts w:ascii="Times New Roman" w:hAnsi="Times New Roman" w:cs="Times New Roman"/>
          <w:color w:val="002060"/>
          <w:sz w:val="24"/>
          <w:szCs w:val="24"/>
        </w:rPr>
        <w:t xml:space="preserve"> Л</w:t>
      </w:r>
      <w:r w:rsidRPr="00E91602">
        <w:rPr>
          <w:rFonts w:ascii="Times New Roman" w:hAnsi="Times New Roman" w:cs="Times New Roman"/>
          <w:color w:val="002060"/>
          <w:sz w:val="24"/>
          <w:szCs w:val="24"/>
        </w:rPr>
        <w:t>.</w:t>
      </w:r>
    </w:p>
    <w:p w:rsidR="009B14FF" w:rsidRPr="00E91602" w:rsidRDefault="009B14FF" w:rsidP="009B14F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Завгородняя</w:t>
      </w:r>
      <w:proofErr w:type="spellEnd"/>
      <w:r>
        <w:rPr>
          <w:rFonts w:ascii="Times New Roman" w:hAnsi="Times New Roman" w:cs="Times New Roman"/>
          <w:color w:val="002060"/>
          <w:sz w:val="24"/>
          <w:szCs w:val="24"/>
        </w:rPr>
        <w:t xml:space="preserve"> Виктория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9B14FF" w:rsidRPr="00E91602" w:rsidRDefault="009B14FF" w:rsidP="009B14F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Боброва Мария, </w:t>
      </w:r>
      <w:proofErr w:type="spellStart"/>
      <w:r>
        <w:rPr>
          <w:rFonts w:ascii="Times New Roman" w:hAnsi="Times New Roman" w:cs="Times New Roman"/>
          <w:color w:val="002060"/>
          <w:sz w:val="24"/>
          <w:szCs w:val="24"/>
        </w:rPr>
        <w:t>Садымак</w:t>
      </w:r>
      <w:proofErr w:type="spellEnd"/>
      <w:r>
        <w:rPr>
          <w:rFonts w:ascii="Times New Roman" w:hAnsi="Times New Roman" w:cs="Times New Roman"/>
          <w:color w:val="002060"/>
          <w:sz w:val="24"/>
          <w:szCs w:val="24"/>
        </w:rPr>
        <w:t xml:space="preserve"> Елизавета</w:t>
      </w:r>
      <w:r w:rsidRPr="00E91602">
        <w:rPr>
          <w:rFonts w:ascii="Times New Roman" w:hAnsi="Times New Roman" w:cs="Times New Roman"/>
          <w:color w:val="002060"/>
          <w:sz w:val="24"/>
          <w:szCs w:val="24"/>
        </w:rPr>
        <w:t xml:space="preserve">, Шаповалов Иван, </w:t>
      </w:r>
      <w:r>
        <w:rPr>
          <w:rFonts w:ascii="Times New Roman" w:hAnsi="Times New Roman" w:cs="Times New Roman"/>
          <w:color w:val="002060"/>
          <w:sz w:val="24"/>
          <w:szCs w:val="24"/>
        </w:rPr>
        <w:t>Дьякова Ольга</w:t>
      </w:r>
    </w:p>
    <w:p w:rsidR="009B14FF" w:rsidRPr="00E91602" w:rsidRDefault="009B14FF" w:rsidP="009B14FF">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МКОУ Митрофановская  СОШ, кабинет №207</w:t>
      </w:r>
    </w:p>
    <w:p w:rsidR="009B14FF" w:rsidRDefault="009B14FF" w:rsidP="009B14FF">
      <w:pPr>
        <w:spacing w:after="0"/>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6" w:history="1">
        <w:r w:rsidRPr="008B0577">
          <w:rPr>
            <w:rStyle w:val="a3"/>
            <w:b/>
            <w:i/>
            <w:lang w:val="en-US"/>
          </w:rPr>
          <w:t>mitrscho</w:t>
        </w:r>
        <w:r w:rsidRPr="00752592">
          <w:rPr>
            <w:rStyle w:val="a3"/>
            <w:b/>
            <w:i/>
          </w:rPr>
          <w:t>@</w:t>
        </w:r>
        <w:r w:rsidRPr="008B0577">
          <w:rPr>
            <w:rStyle w:val="a3"/>
            <w:b/>
            <w:i/>
            <w:lang w:val="en-US"/>
          </w:rPr>
          <w:t>yandex</w:t>
        </w:r>
        <w:r w:rsidRPr="00752592">
          <w:rPr>
            <w:rStyle w:val="a3"/>
            <w:b/>
            <w:i/>
          </w:rPr>
          <w:t>.</w:t>
        </w:r>
        <w:r w:rsidRPr="008B0577">
          <w:rPr>
            <w:rStyle w:val="a3"/>
            <w:b/>
            <w:i/>
            <w:lang w:val="en-US"/>
          </w:rPr>
          <w:t>ru</w:t>
        </w:r>
      </w:hyperlink>
    </w:p>
    <w:p w:rsidR="009B14FF" w:rsidRPr="00772F9A" w:rsidRDefault="009B14FF" w:rsidP="009B14FF">
      <w:pPr>
        <w:spacing w:after="0"/>
        <w:jc w:val="center"/>
        <w:rPr>
          <w:b/>
          <w:i/>
          <w:u w:val="single"/>
        </w:rPr>
      </w:pPr>
      <w:r w:rsidRPr="00E91602">
        <w:rPr>
          <w:rFonts w:ascii="Times New Roman" w:hAnsi="Times New Roman" w:cs="Times New Roman"/>
          <w:b/>
          <w:i/>
          <w:color w:val="C00000"/>
          <w:sz w:val="28"/>
          <w:szCs w:val="28"/>
        </w:rPr>
        <w:t>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w:t>
      </w:r>
    </w:p>
    <w:p w:rsidR="009B14FF" w:rsidRPr="00E91602" w:rsidRDefault="009B14FF" w:rsidP="009B14FF">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sectPr w:rsidR="009B14FF" w:rsidRPr="00E91602" w:rsidSect="009A4000">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55F5E"/>
    <w:rsid w:val="004006BD"/>
    <w:rsid w:val="00406F0C"/>
    <w:rsid w:val="00755F5E"/>
    <w:rsid w:val="009A4000"/>
    <w:rsid w:val="009B14FF"/>
    <w:rsid w:val="00B107AE"/>
    <w:rsid w:val="00FC3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55F5E"/>
    <w:rPr>
      <w:color w:val="0000FF"/>
      <w:u w:val="single"/>
    </w:rPr>
  </w:style>
  <w:style w:type="paragraph" w:styleId="a4">
    <w:name w:val="Balloon Text"/>
    <w:basedOn w:val="a"/>
    <w:link w:val="a5"/>
    <w:uiPriority w:val="99"/>
    <w:semiHidden/>
    <w:unhideWhenUsed/>
    <w:rsid w:val="009B14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trscho@yandex.ru"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4</cp:revision>
  <dcterms:created xsi:type="dcterms:W3CDTF">2017-03-18T06:19:00Z</dcterms:created>
  <dcterms:modified xsi:type="dcterms:W3CDTF">2017-03-28T07:39:00Z</dcterms:modified>
</cp:coreProperties>
</file>